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移动手机号购买合同怎么看 </w:t>
      </w:r>
    </w:p>
    <w:p>
      <w:pPr/>
      <w:r>
        <w:rPr/>
        <w:t xml:space="preserve">移动手机号购买合同详解：如何正确解读合同条款</w:t>
      </w:r>
    </w:p>
    <w:p>
      <w:pPr/>
      <w:r>
        <w:rPr/>
        <w:t xml:space="preserve">在移动手机号购买过程中，签订一份正式的合同至关重要。本文将详细解析移动手机号购买合同的主要内容，帮助消费者更好地理解合同条款，确保自身权益。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一、合同概述</w:t>
      </w:r>
    </w:p>
    <w:p>
      <w:pPr/>
      <w:r>
        <w:rPr/>
        <w:t xml:space="preserve">移动手机号购买合同是指手机号码的购买方（以下简称“甲方”）与手机号码的提供方（以下简称“乙方”）在平等、自愿的基础上，就手机号码的购买、使用等相关事宜达成的一致协议。</w:t>
      </w:r>
    </w:p>
    <w:p>
      <w:pPr/>
      <w:r>
        <w:rPr/>
        <w:t xml:space="preserve">二、合同主要内容</w:t>
      </w:r>
    </w:p>
    <w:p>
      <w:pPr>
        <w:numPr>
          <w:ilvl w:val="0"/>
          <w:numId w:val="1"/>
        </w:numPr>
      </w:pPr>
      <w:r>
        <w:rPr/>
        <w:t xml:space="preserve">合同双方基本信息（1）甲方：购买方，包括姓名、身份证号码、联系方式等。（2）乙方：提供方，包括企业名称、法人代表、联系方式等。</w:t>
      </w:r>
    </w:p>
    <w:p>
      <w:pPr>
        <w:numPr>
          <w:ilvl w:val="0"/>
          <w:numId w:val="1"/>
        </w:numPr>
      </w:pPr>
      <w:r>
        <w:rPr/>
        <w:t xml:space="preserve">手机号码信息（1）手机号码：具体号码、运营商、套餐类型等。（2）手机号码有效期：合同约定的使用期限。</w:t>
      </w:r>
    </w:p>
    <w:p>
      <w:pPr>
        <w:numPr>
          <w:ilvl w:val="0"/>
          <w:numId w:val="1"/>
        </w:numPr>
      </w:pPr>
      <w:r>
        <w:rPr/>
        <w:t xml:space="preserve">购买价格及支付方式（1）购买价格：合同约定的手机号码购买费用。（2）支付方式：现金、转账、信用卡等。</w:t>
      </w:r>
    </w:p>
    <w:p>
      <w:pPr>
        <w:numPr>
          <w:ilvl w:val="0"/>
          <w:numId w:val="1"/>
        </w:numPr>
      </w:pPr>
      <w:r>
        <w:rPr/>
        <w:t xml:space="preserve">使用条款（1）手机号码使用范围：在国内、国际等不同地区的使用限制。（2）手机号码变更：合同约定的手机号码变更条件和程序。（3）手机号码解约：合同约定的手机号码解约条件和费用。</w:t>
      </w:r>
    </w:p>
    <w:p>
      <w:pPr>
        <w:numPr>
          <w:ilvl w:val="0"/>
          <w:numId w:val="1"/>
        </w:numPr>
      </w:pPr>
      <w:r>
        <w:rPr/>
        <w:t xml:space="preserve">保密条款（1）合同双方对手机号码信息负有保密义务，未经对方同意不得向第三方泄露。</w:t>
      </w:r>
    </w:p>
    <w:p>
      <w:pPr>
        <w:numPr>
          <w:ilvl w:val="0"/>
          <w:numId w:val="1"/>
        </w:numPr>
      </w:pPr>
      <w:r>
        <w:rPr/>
        <w:t xml:space="preserve">违约责任（1）甲方未按合同约定支付费用，乙方有权要求甲方补缴。（2）乙方未按合同约定提供手机号码，甲方有权要求解除合同并追究乙方责任。</w:t>
      </w:r>
    </w:p>
    <w:p>
      <w:pPr>
        <w:numPr>
          <w:ilvl w:val="0"/>
          <w:numId w:val="1"/>
        </w:numPr>
      </w:pPr>
      <w:r>
        <w:rPr/>
        <w:t xml:space="preserve">争议解决（1）合同双方发生争议时，应友好协商解决；协商不成的，可向合同签订地人民法院提起诉讼。</w:t>
      </w:r>
    </w:p>
    <w:p>
      <w:pPr/>
      <w:r>
        <w:rPr/>
        <w:t xml:space="preserve">三、如何解读合同条款</w:t>
      </w:r>
    </w:p>
    <w:p>
      <w:pPr>
        <w:numPr>
          <w:ilvl w:val="0"/>
          <w:numId w:val="2"/>
        </w:numPr>
      </w:pPr>
      <w:r>
        <w:rPr/>
        <w:t xml:space="preserve">仔细阅读合同条款，确保理解每一项内容。</w:t>
      </w:r>
    </w:p>
    <w:p>
      <w:pPr>
        <w:numPr>
          <w:ilvl w:val="0"/>
          <w:numId w:val="2"/>
        </w:numPr>
      </w:pPr>
      <w:r>
        <w:rPr/>
        <w:t xml:space="preserve">关注合同中的关键信息，如手机号码、购买价格、使用期限、违约责任等。</w:t>
      </w:r>
    </w:p>
    <w:p>
      <w:pPr>
        <w:numPr>
          <w:ilvl w:val="0"/>
          <w:numId w:val="2"/>
        </w:numPr>
      </w:pPr>
      <w:r>
        <w:rPr/>
        <w:t xml:space="preserve">注意合同中的限制条款，如使用范围、变更条件等。</w:t>
      </w:r>
    </w:p>
    <w:p>
      <w:pPr>
        <w:numPr>
          <w:ilvl w:val="0"/>
          <w:numId w:val="2"/>
        </w:numPr>
      </w:pPr>
      <w:r>
        <w:rPr/>
        <w:t xml:space="preserve">在签订合同前，如有疑问，应及时与乙方沟通，确保自身权益。</w:t>
      </w:r>
    </w:p>
    <w:p>
      <w:pPr/>
      <w:r>
        <w:rPr/>
        <w:t xml:space="preserve">四、总结</w:t>
      </w:r>
    </w:p>
    <w:p>
      <w:pPr/>
      <w:r>
        <w:rPr/>
        <w:t xml:space="preserve">签订移动手机号购买合同时，消费者应充分了解合同条款，确保自身权益。本文对合同的主要内容进行了详细解析，希望能帮助消费者更好地解读合同条款，避免在手机号码购买过程中遇到不必要的麻烦。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https://www.yyzq.team/post/392025.html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818CD21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B5900B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39202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移动手机号购买合同怎么看 </dc:title>
  <dc:description>仅供学习交流使用、请勿用途非法用途。违者后果自负！</dc:description>
  <dc:subject>https://www.yyzq.team/post/392025.html</dc:subject>
  <cp:keywords>合同,手机号码,购买,乙方,条款</cp:keywords>
  <cp:category>移动手机号</cp:category>
  <cp:lastModifiedBy>一叶知秋</cp:lastModifiedBy>
  <dcterms:created xsi:type="dcterms:W3CDTF">2024-09-20T16:41:24+08:00</dcterms:created>
  <dcterms:modified xsi:type="dcterms:W3CDTF">2024-09-20T16:41:24+08:00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