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广电手机号注销流程 </w:t>
      </w:r>
    </w:p>
    <w:p>
      <w:pPr/>
      <w:r>
        <w:rPr/>
        <w:t xml:space="preserve">广电手机号注销全攻略：轻松上手，告别闲置号码</w:t>
      </w:r>
    </w:p>
    <w:p>
      <w:pPr/>
      <w:r>
        <w:rPr/>
        <w:t xml:space="preserve">随着生活节奏的加快，我们可能会拥有多张手机卡，但长时间不使用的号码不仅浪费资源，还可能带来不必要的麻烦。今天，就为大家详细解析广电手机号的注销流程，让你轻松告别闲置号码。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一、注销广电手机号前需注意的事项</w:t>
      </w:r>
    </w:p>
    <w:p>
      <w:pPr>
        <w:numPr>
          <w:ilvl w:val="0"/>
          <w:numId w:val="1"/>
        </w:numPr>
      </w:pPr>
      <w:r>
        <w:rPr/>
        <w:t xml:space="preserve">结清欠费：在注销手机号之前，请确保号码内没有欠费，包括话费、流量费等。</w:t>
      </w:r>
    </w:p>
    <w:p>
      <w:pPr>
        <w:numPr>
          <w:ilvl w:val="0"/>
          <w:numId w:val="1"/>
        </w:numPr>
      </w:pPr>
      <w:r>
        <w:rPr/>
        <w:t xml:space="preserve">解除绑定：请提前解除手机号与银行卡、支付宝、微信等平台的绑定，避免信息泄露。</w:t>
      </w:r>
    </w:p>
    <w:p>
      <w:pPr>
        <w:numPr>
          <w:ilvl w:val="0"/>
          <w:numId w:val="1"/>
        </w:numPr>
      </w:pPr>
      <w:r>
        <w:rPr/>
        <w:t xml:space="preserve">备份信息：将手机号码内的联系人、短信、照片等重要信息进行备份，以免丢失。</w:t>
      </w:r>
    </w:p>
    <w:p>
      <w:pPr/>
      <w:r>
        <w:rPr/>
        <w:t xml:space="preserve">二、广电手机号注销流程</w:t>
      </w:r>
    </w:p>
    <w:p>
      <w:pPr/>
      <w:r>
        <w:rPr/>
        <w:t xml:space="preserve">以下是广电手机号注销的详细步骤，您可根据自己的实际情况选择以下任意一种方式进行操作：</w:t>
      </w:r>
    </w:p>
    <w:p>
      <w:pPr>
        <w:numPr>
          <w:ilvl w:val="0"/>
          <w:numId w:val="2"/>
        </w:numPr>
      </w:pPr>
      <w:r>
        <w:rPr/>
        <w:t xml:space="preserve">线上注销</w:t>
      </w:r>
    </w:p>
    <w:p>
      <w:pPr/>
      <w:r>
        <w:rPr/>
        <w:t xml:space="preserve">（1）登录广电手机营业厅APP，点击“我的”进入个人中心。</w:t>
      </w:r>
    </w:p>
    <w:p>
      <w:pPr/>
      <w:r>
        <w:rPr/>
        <w:t xml:space="preserve">（2）在“我的”页面，点击右上角的客服小图标，进入在线客服。</w:t>
      </w:r>
    </w:p>
    <w:p>
      <w:pPr/>
      <w:r>
        <w:rPr/>
        <w:t xml:space="preserve">（3）发送“销户”，根据客服回复点击“线上销号”。</w:t>
      </w:r>
    </w:p>
    <w:p>
      <w:pPr/>
      <w:r>
        <w:rPr/>
        <w:t xml:space="preserve">（4）进入线上销号页面，点击“开始身份验证”，上传销号手机号码的身份信息。</w:t>
      </w:r>
    </w:p>
    <w:p>
      <w:pPr/>
      <w:r>
        <w:rPr/>
        <w:t xml:space="preserve">（5）身份信息认证成功后，按照提示完成销户操作。</w:t>
      </w:r>
    </w:p>
    <w:p>
      <w:pPr>
        <w:numPr>
          <w:ilvl w:val="0"/>
          <w:numId w:val="3"/>
        </w:numPr>
      </w:pPr>
      <w:r>
        <w:rPr/>
        <w:t xml:space="preserve">营业厅注销</w:t>
      </w:r>
    </w:p>
    <w:p>
      <w:pPr/>
      <w:r>
        <w:rPr/>
        <w:t xml:space="preserve">（1）携带本人有效身份证件、手机号码，前往广电手机营业厅。</w:t>
      </w:r>
    </w:p>
    <w:p>
      <w:pPr/>
      <w:r>
        <w:rPr/>
        <w:t xml:space="preserve">（2）向工作人员说明要办理注销业务。</w:t>
      </w:r>
    </w:p>
    <w:p>
      <w:pPr/>
      <w:r>
        <w:rPr/>
        <w:t xml:space="preserve">（3）工作人员将为您办理注销手续。</w:t>
      </w:r>
    </w:p>
    <w:p>
      <w:pPr>
        <w:numPr>
          <w:ilvl w:val="0"/>
          <w:numId w:val="4"/>
        </w:numPr>
      </w:pPr>
      <w:r>
        <w:rPr/>
        <w:t xml:space="preserve">人工客服注销</w:t>
      </w:r>
    </w:p>
    <w:p>
      <w:pPr/>
      <w:r>
        <w:rPr/>
        <w:t xml:space="preserve">（1）拨打中国广电客户服务热线10099，找到人工客服。</w:t>
      </w:r>
    </w:p>
    <w:p>
      <w:pPr/>
      <w:r>
        <w:rPr/>
        <w:t xml:space="preserve">（2）向客服说明要办理手机号注销业务。</w:t>
      </w:r>
    </w:p>
    <w:p>
      <w:pPr/>
      <w:r>
        <w:rPr/>
        <w:t xml:space="preserve">（3）客服将指导您进行注销操作。</w:t>
      </w:r>
    </w:p>
    <w:p>
      <w:pPr/>
      <w:r>
        <w:rPr/>
        <w:t xml:space="preserve">三、异地注销</w:t>
      </w:r>
    </w:p>
    <w:p>
      <w:pPr/>
      <w:r>
        <w:rPr/>
        <w:t xml:space="preserve">如果您在外地，无法前往归属地营业厅办理注销，可采取以下步骤：</w:t>
      </w:r>
    </w:p>
    <w:p>
      <w:pPr>
        <w:numPr>
          <w:ilvl w:val="0"/>
          <w:numId w:val="5"/>
        </w:numPr>
      </w:pPr>
      <w:r>
        <w:rPr/>
        <w:t xml:space="preserve">拨打中国广电客户服务热线10099，咨询异地注销业务。</w:t>
      </w:r>
    </w:p>
    <w:p>
      <w:pPr>
        <w:numPr>
          <w:ilvl w:val="0"/>
          <w:numId w:val="5"/>
        </w:numPr>
      </w:pPr>
      <w:r>
        <w:rPr/>
        <w:t xml:space="preserve">根据客服提供的指引，前往离您较近的广电手机营业厅。</w:t>
      </w:r>
    </w:p>
    <w:p>
      <w:pPr>
        <w:numPr>
          <w:ilvl w:val="0"/>
          <w:numId w:val="5"/>
        </w:numPr>
      </w:pPr>
      <w:r>
        <w:rPr/>
        <w:t xml:space="preserve">携带本人有效身份证件、手机号码，办理异地注销。</w:t>
      </w:r>
    </w:p>
    <w:p>
      <w:pPr>
        <w:numPr>
          <w:ilvl w:val="0"/>
          <w:numId w:val="5"/>
        </w:numPr>
      </w:pPr>
      <w:r>
        <w:rPr/>
        <w:t xml:space="preserve">客服将在系统上提交申请，归属地营业厅接收申请并办理注销。</w:t>
      </w:r>
    </w:p>
    <w:p>
      <w:pPr/>
      <w:r>
        <w:rPr/>
        <w:t xml:space="preserve">四、注销成功后的注意事项</w:t>
      </w:r>
    </w:p>
    <w:p>
      <w:pPr>
        <w:numPr>
          <w:ilvl w:val="0"/>
          <w:numId w:val="6"/>
        </w:numPr>
      </w:pPr>
      <w:r>
        <w:rPr/>
        <w:t xml:space="preserve">注销成功后，请您及时将手机号码内的余额、积分等清零。</w:t>
      </w:r>
    </w:p>
    <w:p>
      <w:pPr>
        <w:numPr>
          <w:ilvl w:val="0"/>
          <w:numId w:val="6"/>
        </w:numPr>
      </w:pPr>
      <w:r>
        <w:rPr/>
        <w:t xml:space="preserve">注销后的手机号码将不再受保护，建议您将手机号码内的个人信息删除。</w:t>
      </w:r>
    </w:p>
    <w:p>
      <w:pPr/>
      <w:r>
        <w:rPr/>
        <w:t xml:space="preserve">广电手机号注销流程简单易懂，您可根据自己的实际情况选择合适的方式进行操作。在注销手机号时，请注意提前结清欠费、解除绑定，并备份重要信息。祝您顺利办理注销业务，告别闲置号码。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https://www.yyzq.team/post/377366.html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6CFE1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50C12F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D6E9810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0858432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50E203F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D79EB6F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773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广电手机号注销流程 </dc:title>
  <dc:description>仅供学习交流使用、请勿用途非法用途。违者后果自负！</dc:description>
  <dc:subject>https://www.yyzq.team/post/377366.html</dc:subject>
  <cp:keywords>注销,手机号,广电,营业厅,手机号码</cp:keywords>
  <cp:category>广电手机号</cp:category>
  <cp:lastModifiedBy>一叶知秋</cp:lastModifiedBy>
  <dcterms:created xsi:type="dcterms:W3CDTF">2024-09-20T22:45:22+08:00</dcterms:created>
  <dcterms:modified xsi:type="dcterms:W3CDTF">2024-09-20T22:45:22+08:00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