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深圳金安基贸易有限公司</w:t>
      </w:r>
    </w:p>
    <w:p>
      <w:pPr/>
      <w:r>
        <w:rPr/>
        <w:t xml:space="preserve">深圳市金安基贸易有限公司(SHENZHEN JINANJI TRADE CO.,LTD)是以PCB,LCD,电镀,超声波清洗,水处理,污水处理等行业为依托的*代理销售公司,自1996年成立以来,不断为行业设备制造商及用户引进国外*产品和先进技术,与行业共同发展,共同提高.　　 公司目前已取得日本IWAKI(易威奇)化工泵,日本EBARA(荏原)水泵,瑞士LEISTER(利易得)热风器材,瑞士+GF+工业管路系统及PH/ORP自动化仪器仪表等多家国外知名品牌中国地区代理商资格,同时也是台湾华记(STIKO)压力表在中国的销售总部.　　 立足于PCB,LCD,ITO,电镀,超声波清洗机行业,并不断扩展到激光,医疗,水处理,环保污水处理等行业,为客户提供具竞争性价格的*产品和*服务是本公司始终如一的经营宗旨和追求方向.     公司精神:团队精神,敬业精神,创新精神     经营理念: 为行业设备制造商及用户导入国外*产品和先进技术,协助客户在行业领域不断提高层次和树立竞争优势,从而谋求共同发展和共同进步.     公司目标:通过代理销售水泵化工泵和机电产品,为用户提供*产品和*服务;　　　　       通过代理销售工业管路系统,为用户提供整套管路系统的佳配置和强大的技术支持;　　　　       通过代理销售PH/ORP等自动化仪器仪表,为PCB,电镀和水处理等行业用户提供自动化加药系统解决方案和技术支持..........................................................................................................................日本“IWAKI”化工泵,日本“YAMADA”气动隔膜泵瑞士“+GF+”塑料阀门管件,美国“+GF+ SIGNET”仪器仪表意大利“CALPEDA.LOWARA.EBARA”水泵,美宝“METPRO”插桶泵瑞士“LEISTER”热风器材,塑料焊枪日本“SERVO”电机,意大利“EA”刹车电机德国劳士领(ROECHLING)盖尔(GEHR) 台湾PP,PVC,PVDF板材管件,棒材,焊条台湾华记“STIKO”压力表,台湾振动马达承接废水,废气处理工程安装,改造,维修服务</w:t>
      </w:r>
    </w:p>
    <w:p>
      <w:pPr/>
      <w:r>
        <w:rPr/>
        <w:t xml:space="preserve">主营产品：贸易</w:t>
      </w:r>
    </w:p>
    <w:p>
      <w:pPr/>
      <w:r>
        <w:rPr/>
        <w:t xml:space="preserve">主要产品：GF 管材管件  泵</w:t>
      </w:r>
    </w:p>
    <w:p>
      <w:pPr/>
      <w:r>
        <w:rPr/>
        <w:t xml:space="preserve">注册时间：1999-07-08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企业地址：深圳市罗湖区人民北路3146号永通大厦9楼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品牌名称：GF</w:t>
      </w:r>
    </w:p>
    <w:p>
      <w:pPr/>
      <w:r>
        <w:rPr/>
        <w:t xml:space="preserve">企业人数：30</w:t>
      </w:r>
    </w:p>
    <w:p>
      <w:pPr/>
      <w:r>
        <w:rPr/>
        <w:t xml:space="preserve">注册资本：50</w:t>
      </w:r>
    </w:p>
    <w:p>
      <w:pPr/>
      <w:r>
        <w:rPr/>
        <w:t xml:space="preserve">营业额：5000</w:t>
      </w:r>
    </w:p>
    <w:p>
      <w:pPr/>
      <w:r>
        <w:rPr/>
        <w:t xml:space="preserve">法人代表：许季远</w:t>
      </w:r>
    </w:p>
    <w:p>
      <w:pPr/>
      <w:r>
        <w:rPr/>
        <w:t xml:space="preserve">手机号：13980536384</w:t>
      </w:r>
    </w:p>
    <w:p>
      <w:pPr/>
      <w:r>
        <w:rPr/>
        <w:t xml:space="preserve">联系人：叶俊香</w:t>
      </w:r>
    </w:p>
    <w:p>
      <w:pPr/>
      <w:r>
        <w:rPr/>
        <w:t xml:space="preserve">邮箱：13880662407@139.com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https://www.yyzq.team/post/115087.html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50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深圳金安基贸易有限公司</dc:title>
  <dc:description>仅供学习交流使用、请勿用途非法用途。违者后果自负！</dc:description>
  <dc:subject>https://www.yyzq.team/post/115087.html</dc:subject>
  <cp:keywords>企业名录,贸易,生产型公司</cp:keywords>
  <cp:category>企业名录</cp:category>
  <cp:lastModifiedBy>一叶知秋</cp:lastModifiedBy>
  <dcterms:created xsi:type="dcterms:W3CDTF">2024-09-21T17:35:34+08:00</dcterms:created>
  <dcterms:modified xsi:type="dcterms:W3CDTF">2024-09-21T17:35:34+08:00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