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湖北省武穴市枫杨棉业有限公司</w:t>
      </w:r>
    </w:p>
    <w:p>
      <w:pPr/>
      <w:r>
        <w:rPr/>
        <w:t xml:space="preserve">                 我公司是一家实力雄厚的民营企业，主要生产3-4级皮棉.年产量10000多吨。拥有目前湖北省先进的生产技术和工艺流程，原料到成品集机械化一体式。大大减少了资源浪费和次品产生.具有充足的货源和人力资源，能确保货物质量和供货日期。武穴位于长江中下游，此地是湖北、江西、安徽三省通衢的地方，交通十分便利，武黄、黄黄高速，105国道和京九铁路从县城横穿而过。武穴是中国主要产棉地区之一，周边县市如阳新、浠水、蕲春、黄梅的棉花都销往本地，本地区的加工业已初具规模，是地区质纤局重点保护的县级市。本公司本着“诚实守信，保质保优，共谋发展，互赢互利”的原则，一直得到社会上好评，多次荣获“先进集体”“优秀企业”等荣誉。希望与贵公司合作，相识相知。</w:t>
      </w:r>
    </w:p>
    <w:p>
      <w:pPr/>
      <w:r>
        <w:rPr/>
        <w:t xml:space="preserve">主营产品：棉花;  纺纱原料;  原木收购;</w:t>
      </w:r>
    </w:p>
    <w:p>
      <w:pPr/>
      <w:r>
        <w:rPr/>
        <w:t xml:space="preserve">主要产品：棉花;  纺纱原料;  原木收购</w:t>
      </w:r>
    </w:p>
    <w:p>
      <w:pPr/>
      <w:r>
        <w:rPr/>
        <w:t xml:space="preserve">注册时间：2010-10-19 06:07:52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湖北 黄冈市</w:t>
      </w:r>
    </w:p>
    <w:p>
      <w:pPr/>
      <w:r>
        <w:rPr/>
        <w:t xml:space="preserve">企业地址：中国				湖北                武穴市                   武穴市龙坪镇八一闸</w:t>
      </w:r>
    </w:p>
    <w:p>
      <w:pPr/>
      <w:r>
        <w:rPr/>
        <w:t xml:space="preserve">企业类型：一人有限责任公司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联系人：王必辉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https://www.yyzq.team/post/19063.html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0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湖北省武穴市枫杨棉业有限公司</dc:title>
  <dc:description>仅供学习交流使用、请勿用途非法用途。违者后果自负！</dc:description>
  <dc:subject>https://www.yyzq.team/post/19063.html</dc:subject>
  <cp:keywords>企业名录,棉花,纺纱原料,原木收购,生产型,公司</cp:keywords>
  <cp:category>企业名录</cp:category>
  <cp:lastModifiedBy>一叶知秋</cp:lastModifiedBy>
  <dcterms:created xsi:type="dcterms:W3CDTF">2024-09-21T05:47:53+08:00</dcterms:created>
  <dcterms:modified xsi:type="dcterms:W3CDTF">2024-09-21T05:47:53+08:00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