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江苏科创锌业集团(江苏科创金属新材料有限公司)</w:t>
      </w:r>
    </w:p>
    <w:p>
      <w:pPr/>
      <w:r>
        <w:rPr/>
        <w:t xml:space="preserve">江苏科创金属新材料有限公司（原泰州市科创超微细粉有限公司）组建于2000年，是国家级科技创业园区内一家国家级高新技术企业，注册资本5000万元，下辖江苏科成有色金属新材料有限公司，泰州华民锌品有限公司、泰州经济开发区中泰废旧物资回收有限公司。公司多年以来一直从事“锌”系列产品的研发和销售，公司累计年产80-7000目规格的锌粉20000吨，超薄超细鳞片状锌粉3000吨，年产氧化锌3000吨，生产的“科创”牌产品，被广泛应用于涂料、油漆、橡胶、医药、农药、电镀、渗镀、催化剂、电子、印染、*、刁美特和达克罗涂覆等多种行业中。江苏科创金属新材料有限公司是华东地区锌系列产品规模大、品种全的生产基地。</w:t>
      </w:r>
    </w:p>
    <w:p>
      <w:pPr/>
      <w:r>
        <w:rPr/>
        <w:t xml:space="preserve">主营产品：</w:t>
      </w:r>
    </w:p>
    <w:p>
      <w:pPr/>
      <w:r>
        <w:rPr/>
        <w:t xml:space="preserve">主要产品：锌粉   超微细锌粉   片状锌粉   氧化锌   </w:t>
      </w:r>
    </w:p>
    <w:p>
      <w:pPr/>
      <w:r>
        <w:rPr/>
        <w:t xml:space="preserve">注册时间：2015-03-26 17:34:12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泰州市</w:t>
      </w:r>
    </w:p>
    <w:p>
      <w:pPr/>
      <w:r>
        <w:rPr/>
        <w:t xml:space="preserve">企业地址：江苏省   泰州市   -泰州市经济开发区民营科技园科创路1号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法人代表：-</w:t>
      </w:r>
    </w:p>
    <w:p>
      <w:pPr/>
      <w:r>
        <w:rPr/>
        <w:t xml:space="preserve">手机号：15952602188</w:t>
      </w:r>
    </w:p>
    <w:p>
      <w:pPr/>
      <w:r>
        <w:rPr/>
        <w:t xml:space="preserve">联系人：严海锦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https://www.yyzq.team/post/181065.html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10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江苏科创锌业集团(江苏科创金属新材料有限公司)</dc:title>
  <dc:description>仅供学习交流使用、请勿用途非法用途。违者后果自负！</dc:description>
  <dc:subject>https://www.yyzq.team/post/181065.html</dc:subject>
  <cp:keywords>企业名录,公司</cp:keywords>
  <cp:category>企业名录</cp:category>
  <cp:lastModifiedBy>一叶知秋</cp:lastModifiedBy>
  <dcterms:created xsi:type="dcterms:W3CDTF">2024-09-21T17:57:26+08:00</dcterms:created>
  <dcterms:modified xsi:type="dcterms:W3CDTF">2024-09-21T17:57:26+08:00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