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沧州华雨灌溉装备制造有限公司</w:t></w:r></w:p><w:p><w:pPr/><w:r><w:rPr/><w:t xml:space="preserve">产品名称：   平移式喷灌机     产品所属技术领域：   新能源、高效节能 获奖情况：   省、部级科技进步奖 性能及特性描述：   本产品整机长296m（系列产品机长分别为67m、80m、196m、296m、516m），每行走1000m，控制面积可达375亩/台·次。桁架跨距40（50）m，喷洒均匀系数≥91%，塔架同控制角<1℃，安全控制角<1.5。其技术特点：50m空间拱式桁架、CJ-130型车轮减速器、PZ-1型桥式低压折射喷头、智能型电子百分率计时器四项新技术首次在国产平移机上应用，开发成功平移机喷头配置的计算机程序软件。鉴定委员会评价：该产品各项技术经济指标处于国内领先水平，达到国际九十年代先进水平。 产品用途：   平移式喷灌机是用于农田喷灌的一种自动化程度高的大型自走式喷灌机具，适用于喷灌谷物、大豆、蔬菜、牧草等作物，适于在矩形农田作业。使用该机具可节水40%，该产品的推广应用对提高农业机械化水平，节约水资源，缓解我国干旱、半干旱地区水资源严重短缺局面具有重大社会效益</w:t></w:r></w:p><w:p><w:pPr/><w:r><w:rPr/><w:t xml:space="preserve">主营产品：节水灌溉设备</w:t></w:r></w:p><w:p><w:pPr/><w:r><w:rPr/><w:t xml:space="preserve">主要产品：节水灌溉设备</w:t></w:r></w:p><w:p><w:pPr/><w:r><w:rPr/><w:t xml:space="preserve">注册时间：2009-11-23 20:27:33</w:t></w:r></w:p><w:p><w:pPr/><w:r><w:rPr/><w:t xml:space="preserve">经营模式：国有公司</w:t></w:r></w:p><w:p><w:pPr/><w:r><w:rPr/><w:t xml:space="preserve">注册地址：中国 河北 沧州市</w:t></w:r></w:p><w:p><w:pPr/><w:r><w:rPr/><w:t xml:space="preserve">企业地址：沧州兴济镇道东华雨工业园</w:t></w:r></w:p><w:p><w:pPr/><w:r><w:rPr/><w:t xml:space="preserve">企业类型：国有公司</w:t></w:r></w:p><w:p><w:pPr/><w:r><w:rPr/><w:t xml:space="preserve">品牌名称：</w:t></w:r></w:p><w:p><w:pPr/><w:r><w:rPr/><w:t xml:space="preserve">企业人数：1</w:t></w:r></w:p><w:p><w:pPr/><w:r><w:rPr/><w:t xml:space="preserve">注册资本：500</w:t></w:r></w:p><w:p><w:pPr/><w:r><w:rPr/><w:t xml:space="preserve">营业额：1</w:t></w:r></w:p><w:p><w:pPr/><w:r><w:rPr/><w:t xml:space="preserve">法人代表：王学佩</w:t></w:r></w:p><w:p><w:pPr/><w:r><w:rPr/><w:t xml:space="preserve">手机号：</w:t></w:r></w:p><w:p><w:pPr/><w:r><w:rPr/><w:t xml:space="preserve">联系人：王学佩 经理</w:t></w:r></w:p><w:p><w:pPr/><w:r><w:rPr/><w:t xml:space="preserve">邮箱：wangmaotian@263.net</w:t></w:r></w:p><w:p><w:pPr/><w:r><w:rPr/><w:t xml:space="preserve">文章地址：</w:t></w:r><w:hyperlink r:id="rId7" w:history="1"><w:r><w:rPr/><w:t xml:space="preserve">https://www.yyzq.team/post/116177.html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沧州华雨灌溉装备制造有限公司</dc:title>
  <dc:description>仅供学习交流使用、请勿用途非法用途。违者后果自负！</dc:description>
  <dc:subject>https://www.yyzq.team/post/116177.html</dc:subject>
  <cp:keywords>企业名录,节水灌溉设备,国有公司公司</cp:keywords>
  <cp:category>企业名录</cp:category>
  <cp:lastModifiedBy>一叶知秋</cp:lastModifiedBy>
  <dcterms:created xsi:type="dcterms:W3CDTF">2024-09-20T23:25:09+08:00</dcterms:created>
  <dcterms:modified xsi:type="dcterms:W3CDTF">2024-09-20T23:25:09+08:00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