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移动流量卡推荐知乎 </w:t>
      </w:r>
    </w:p>
    <w:p>
      <w:pPr/>
      <w:r>
        <w:rPr/>
        <w:t xml:space="preserve">深度解析：移动流量卡推荐，揭秘性价比之选！</w:t>
      </w:r>
    </w:p>
    <w:p>
      <w:pPr/>
      <w:r>
        <w:rPr/>
        <w:t xml:space="preserve">随着移动互联网的飞速发展，流量卡成为了我们生活中不可或缺的一部分。面对市面上琳琅满目的流量卡，如何挑选一款适合自己的流量卡成为了一个难题。今天，就让我为大家深度解析移动流量卡，推荐几款性价比之选，让你告别流量焦虑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一、移动流量卡类型</w:t>
      </w:r>
    </w:p>
    <w:p>
      <w:pPr>
        <w:numPr>
          <w:ilvl w:val="0"/>
          <w:numId w:val="1"/>
        </w:numPr>
      </w:pPr>
      <w:r>
        <w:rPr/>
        <w:t xml:space="preserve">清水卡：没有捆绑套餐，仅提供流量和通话服务，价格便宜，适合不常打电话的用户。</w:t>
      </w:r>
    </w:p>
    <w:p>
      <w:pPr>
        <w:numPr>
          <w:ilvl w:val="0"/>
          <w:numId w:val="1"/>
        </w:numPr>
      </w:pPr>
      <w:r>
        <w:rPr/>
        <w:t xml:space="preserve">大流量卡：提供大量流量，满足日常上网需求，适合流量需求较大的用户。</w:t>
      </w:r>
    </w:p>
    <w:p>
      <w:pPr>
        <w:numPr>
          <w:ilvl w:val="0"/>
          <w:numId w:val="1"/>
        </w:numPr>
      </w:pPr>
      <w:r>
        <w:rPr/>
        <w:t xml:space="preserve">套餐卡：包含流量、通话、短信等综合服务，价格适中，适合综合需求用户。</w:t>
      </w:r>
    </w:p>
    <w:p>
      <w:pPr/>
      <w:r>
        <w:rPr/>
        <w:t xml:space="preserve">二、移动流量卡推荐</w:t>
      </w:r>
    </w:p>
    <w:p>
      <w:pPr>
        <w:numPr>
          <w:ilvl w:val="0"/>
          <w:numId w:val="2"/>
        </w:numPr>
      </w:pPr>
      <w:r>
        <w:rPr/>
        <w:t xml:space="preserve">移动星耀卡：29元80G全国流量200分钟</w:t>
      </w:r>
    </w:p>
    <w:p>
      <w:pPr/>
      <w:r>
        <w:rPr/>
        <w:t xml:space="preserve">这款卡性价比非常高，月租29元，提供80G全国流量和200分钟通话，适合流量和通话需求较大的用户。通用流量有50G，支持4G和5G网速，畅享高速上网体验。</w:t>
      </w:r>
    </w:p>
    <w:p>
      <w:pPr>
        <w:numPr>
          <w:ilvl w:val="0"/>
          <w:numId w:val="3"/>
        </w:numPr>
      </w:pPr>
      <w:r>
        <w:rPr/>
        <w:t xml:space="preserve">移动清水卡：19元90G全国流量</w:t>
      </w:r>
    </w:p>
    <w:p>
      <w:pPr/>
      <w:r>
        <w:rPr/>
        <w:t xml:space="preserve">这款卡是移动套餐中的性价比之选，月租19元，提供90G全国流量，其中60G为全国通用流量，30G为全国定向流量，支持某音、某手等热门app。套餐内无免费通话分钟数，但0.1元/分钟的普通收费标准较低。</w:t>
      </w:r>
    </w:p>
    <w:p>
      <w:pPr>
        <w:numPr>
          <w:ilvl w:val="0"/>
          <w:numId w:val="4"/>
        </w:numPr>
      </w:pPr>
      <w:r>
        <w:rPr/>
        <w:t xml:space="preserve">移动大流量卡：29元100G通用流量</w:t>
      </w:r>
    </w:p>
    <w:p>
      <w:pPr/>
      <w:r>
        <w:rPr/>
        <w:t xml:space="preserve">这款卡适合流量需求较大的用户，月租29元，提供100G通用流量，不限速，不限制任何app使用。动态IP，满足用户在不同场景下的上网需求。</w:t>
      </w:r>
    </w:p>
    <w:p>
      <w:pPr>
        <w:numPr>
          <w:ilvl w:val="0"/>
          <w:numId w:val="5"/>
        </w:numPr>
      </w:pPr>
      <w:r>
        <w:rPr/>
        <w:t xml:space="preserve">移动套餐卡：39元100G全国流量+100分钟通话</w:t>
      </w:r>
    </w:p>
    <w:p>
      <w:pPr/>
      <w:r>
        <w:rPr/>
        <w:t xml:space="preserve">这款卡适合综合需求用户，月租39元，提供100G全国流量和100分钟通话，性价比较高。套餐内流量不虚标，满足用户日常上网需求。</w:t>
      </w:r>
    </w:p>
    <w:p>
      <w:pPr/>
      <w:r>
        <w:rPr/>
        <w:t xml:space="preserve">三、选择流量卡注意事项</w:t>
      </w:r>
    </w:p>
    <w:p>
      <w:pPr>
        <w:numPr>
          <w:ilvl w:val="0"/>
          <w:numId w:val="6"/>
        </w:numPr>
      </w:pPr>
      <w:r>
        <w:rPr/>
        <w:t xml:space="preserve">流量需求：根据自身需求选择合适的流量套餐，避免浪费。</w:t>
      </w:r>
    </w:p>
    <w:p>
      <w:pPr>
        <w:numPr>
          <w:ilvl w:val="0"/>
          <w:numId w:val="6"/>
        </w:numPr>
      </w:pPr>
      <w:r>
        <w:rPr/>
        <w:t xml:space="preserve">通话需求：如果通话需求较大，可以选择包含通话的套餐卡。</w:t>
      </w:r>
    </w:p>
    <w:p>
      <w:pPr>
        <w:numPr>
          <w:ilvl w:val="0"/>
          <w:numId w:val="6"/>
        </w:numPr>
      </w:pPr>
      <w:r>
        <w:rPr/>
        <w:t xml:space="preserve">网速：选择支持5G网速的流量卡，畅享高速上网体验。</w:t>
      </w:r>
    </w:p>
    <w:p>
      <w:pPr>
        <w:numPr>
          <w:ilvl w:val="0"/>
          <w:numId w:val="6"/>
        </w:numPr>
      </w:pPr>
      <w:r>
        <w:rPr/>
        <w:t xml:space="preserve">价格：在满足需求的前提下，选择价格较低的流量卡。</w:t>
      </w:r>
    </w:p>
    <w:p>
      <w:pPr/>
      <w:r>
        <w:rPr/>
        <w:t xml:space="preserve">移动流量卡种类繁多，选择适合自己的流量卡需要综合考虑流量、通话、网速等因素。本文为大家推荐了几款性价比之选，希望能帮助大家告别流量焦虑，畅享高速上网生活！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https://www.yyzq.team/post/432146.html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237F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2BD28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33BEAD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341914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8496AA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54B87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1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移动流量卡推荐知乎 </dc:title>
  <dc:description>仅供学习交流使用、请勿用途非法用途。违者后果自负！</dc:description>
  <dc:subject>https://www.yyzq.team/post/432146.html</dc:subject>
  <cp:keywords>流量,通话,需求,移动,套餐</cp:keywords>
  <cp:category>流量卡在线营业厅</cp:category>
  <cp:lastModifiedBy>一叶知秋</cp:lastModifiedBy>
  <dcterms:created xsi:type="dcterms:W3CDTF">2024-09-20T15:31:44+08:00</dcterms:created>
  <dcterms:modified xsi:type="dcterms:W3CDTF">2024-09-20T15:31:44+08:00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