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四川合金五金建材运营有限公司(四川五金生产基地在哪里)</w:t>
      </w:r>
    </w:p>
    <w:p>
      <w:pPr/>
      <w:r>
        <w:rPr/>
        <w:t xml:space="preserve">四川合金五金建材运营有限公司是*从事硬质合金制品；硬质合金密封环的生产、研制和开发；石油钻探用金刚石钻头;是集科工贸为一体的、高新技术企业。 公司占地面积80亩，实力雄厚，技术先进，具有较强的自主开发、设计和生产能力，工程技术人员占30%以上，各种硬质合金大型制造设备、高精度和数控加工机床近百台；引进多种国外先进检测设备，年生产量500吨以上,产值逾亿元。其中60%以上的产品出口欧、美等国，经过多年不间断的技术改造，公司的主要产品硬质合金密封环的技术水平长期保持国内先进地位，得到国内外客户的好评。  四川合金五金建材运营有限公司是一家私营企业，法人代表王丽，所在地区位于四川成都市,主营产品或服务为各种五金材料。我们以诚信、实力和质量获得业界的高度认可，坚持以客户为核心，“质量到位、服务*”的经营理念为广大客户提供*的服务。欢迎各界朋友莅临四川合金五金建材运营有限公司参观、指导和业务洽谈。您如果对我们感兴趣的话，可以直接联系我们或者留下联系方式。联系人王丽，电话：，手机：，传真：，联系地址：四川成都市郫县中华路12号。</w:t>
      </w:r>
    </w:p>
    <w:p>
      <w:pPr/>
      <w:r>
        <w:rPr/>
        <w:t xml:space="preserve">主营产品：五金建材运营</w:t>
      </w:r>
    </w:p>
    <w:p>
      <w:pPr/>
      <w:r>
        <w:rPr/>
        <w:t xml:space="preserve">主要产品：五金材料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四川 成都市</w:t>
      </w:r>
    </w:p>
    <w:p>
      <w:pPr/>
      <w:r>
        <w:rPr/>
        <w:t xml:space="preserve">企业地址：成都郫县中华路12号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品牌名称：合金五金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法人代表：王丽</w:t>
      </w:r>
    </w:p>
    <w:p>
      <w:pPr/>
      <w:r>
        <w:rPr/>
        <w:t xml:space="preserve">手机号：18056543626</w:t>
      </w:r>
    </w:p>
    <w:p>
      <w:pPr/>
      <w:r>
        <w:rPr/>
        <w:t xml:space="preserve">联系人：王丽</w:t>
      </w:r>
    </w:p>
    <w:p>
      <w:pPr/>
      <w:r>
        <w:rPr/>
        <w:t xml:space="preserve">邮箱：zaifen955953@163.com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https://www.yyzq.team/post/265083.html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508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四川合金五金建材运营有限公司(四川五金生产基地在哪里)</dc:title>
  <dc:description>仅供学习交流使用、请勿用途非法用途。违者后果自负！</dc:description>
  <dc:subject>https://www.yyzq.team/post/265083.html</dc:subject>
  <cp:keywords>企业名录,五金建材运营,生产型公司</cp:keywords>
  <cp:category>企业名录</cp:category>
  <cp:lastModifiedBy>一叶知秋</cp:lastModifiedBy>
  <dcterms:created xsi:type="dcterms:W3CDTF">2024-09-21T17:40:55+08:00</dcterms:created>
  <dcterms:modified xsi:type="dcterms:W3CDTF">2024-09-21T17:40:55+08:00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